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825" w:rsidRPr="008E1941" w:rsidRDefault="008E1941" w:rsidP="008E1941">
      <w:pPr>
        <w:spacing w:after="0"/>
        <w:jc w:val="center"/>
        <w:rPr>
          <w:rFonts w:cstheme="minorHAnsi"/>
          <w:sz w:val="52"/>
        </w:rPr>
      </w:pPr>
      <w:r>
        <w:rPr>
          <w:rFonts w:ascii="Arial" w:hAnsi="Arial" w:cs="Arial" w:hint="eastAsia"/>
          <w:noProof/>
          <w:sz w:val="52"/>
        </w:rPr>
        <w:drawing>
          <wp:inline distT="0" distB="0" distL="0" distR="0" wp14:anchorId="04D185D0" wp14:editId="7507203A">
            <wp:extent cx="6469655" cy="79552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65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52"/>
        </w:rPr>
        <w:lastRenderedPageBreak/>
        <w:drawing>
          <wp:inline distT="0" distB="0" distL="0" distR="0" wp14:anchorId="2D6C3C98" wp14:editId="2C5D5FDF">
            <wp:extent cx="6392636" cy="7955280"/>
            <wp:effectExtent l="0" t="0" r="825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636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52"/>
        </w:rPr>
        <w:lastRenderedPageBreak/>
        <w:drawing>
          <wp:inline distT="0" distB="0" distL="0" distR="0" wp14:anchorId="1533C0E3" wp14:editId="7D7B73E4">
            <wp:extent cx="6373062" cy="7955280"/>
            <wp:effectExtent l="0" t="0" r="889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062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52"/>
        </w:rPr>
        <w:lastRenderedPageBreak/>
        <w:drawing>
          <wp:inline distT="0" distB="0" distL="0" distR="0" wp14:anchorId="0419F136" wp14:editId="72474FFF">
            <wp:extent cx="5773103" cy="7955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103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52"/>
        </w:rPr>
        <w:lastRenderedPageBreak/>
        <w:drawing>
          <wp:inline distT="0" distB="0" distL="0" distR="0" wp14:anchorId="34D4F05C" wp14:editId="6815C386">
            <wp:extent cx="5993096" cy="7955280"/>
            <wp:effectExtent l="0" t="0" r="825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096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52"/>
        </w:rPr>
        <w:lastRenderedPageBreak/>
        <w:drawing>
          <wp:inline distT="0" distB="0" distL="0" distR="0" wp14:anchorId="25FADE2C" wp14:editId="242A0671">
            <wp:extent cx="5146624" cy="7955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24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52"/>
        </w:rPr>
        <w:lastRenderedPageBreak/>
        <w:drawing>
          <wp:inline distT="0" distB="0" distL="0" distR="0" wp14:anchorId="7B45E953" wp14:editId="441511E8">
            <wp:extent cx="6858000" cy="72898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52"/>
        </w:rPr>
        <w:lastRenderedPageBreak/>
        <w:drawing>
          <wp:inline distT="0" distB="0" distL="0" distR="0" wp14:anchorId="775CDBC0" wp14:editId="40675939">
            <wp:extent cx="6256701" cy="79552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701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sz w:val="52"/>
        </w:rPr>
        <w:lastRenderedPageBreak/>
        <w:drawing>
          <wp:inline distT="0" distB="0" distL="0" distR="0" wp14:anchorId="57D6BEF1" wp14:editId="6467F838">
            <wp:extent cx="6167326" cy="7955280"/>
            <wp:effectExtent l="0" t="0" r="508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326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825" w:rsidRPr="008E1941" w:rsidSect="008E1941">
      <w:headerReference w:type="default" r:id="rId19"/>
      <w:footerReference w:type="default" r:id="rId20"/>
      <w:headerReference w:type="first" r:id="rId21"/>
      <w:type w:val="continuous"/>
      <w:pgSz w:w="12240" w:h="15840"/>
      <w:pgMar w:top="720" w:right="720" w:bottom="720" w:left="720" w:header="720" w:footer="720" w:gutter="0"/>
      <w:pgNumType w:start="3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8D5" w:rsidRDefault="008108D5" w:rsidP="00CD4CEC">
      <w:pPr>
        <w:spacing w:after="0" w:line="240" w:lineRule="auto"/>
      </w:pPr>
      <w:r>
        <w:separator/>
      </w:r>
    </w:p>
  </w:endnote>
  <w:endnote w:type="continuationSeparator" w:id="0">
    <w:p w:rsidR="008108D5" w:rsidRDefault="008108D5" w:rsidP="00CD4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42"/>
      <w:gridCol w:w="9874"/>
    </w:tblGrid>
    <w:tr w:rsidR="005C3F41" w:rsidRPr="005449C7">
      <w:tc>
        <w:tcPr>
          <w:tcW w:w="918" w:type="dxa"/>
        </w:tcPr>
        <w:p w:rsidR="005C3F41" w:rsidRPr="005449C7" w:rsidRDefault="005C3F41">
          <w:pPr>
            <w:pStyle w:val="Footer"/>
            <w:jc w:val="right"/>
            <w:rPr>
              <w:rFonts w:ascii="Courier New" w:hAnsi="Courier New" w:cs="Courier New"/>
              <w:b/>
              <w:bCs/>
              <w:color w:val="4F81BD" w:themeColor="accent1"/>
              <w:sz w:val="32"/>
              <w:szCs w:val="32"/>
              <w14:numForm w14:val="oldStyle"/>
            </w:rPr>
          </w:pPr>
          <w:r w:rsidRPr="005449C7">
            <w:rPr>
              <w:rFonts w:ascii="Courier New" w:hAnsi="Courier New" w:cs="Courier New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5449C7">
            <w:rPr>
              <w:rFonts w:ascii="Courier New" w:hAnsi="Courier New" w:cs="Courier New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 w:rsidRPr="005449C7">
            <w:rPr>
              <w:rFonts w:ascii="Courier New" w:hAnsi="Courier New" w:cs="Courier New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06639F" w:rsidRPr="0006639F">
            <w:rPr>
              <w:rFonts w:ascii="Courier New" w:hAnsi="Courier New" w:cs="Courier New"/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42</w:t>
          </w:r>
          <w:r w:rsidRPr="005449C7">
            <w:rPr>
              <w:rFonts w:ascii="Courier New" w:hAnsi="Courier New" w:cs="Courier New"/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C3F41" w:rsidRPr="005449C7" w:rsidRDefault="005C3F41">
          <w:pPr>
            <w:pStyle w:val="Footer"/>
            <w:rPr>
              <w:rFonts w:ascii="Courier New" w:hAnsi="Courier New" w:cs="Courier New"/>
              <w:sz w:val="36"/>
              <w:szCs w:val="36"/>
            </w:rPr>
          </w:pPr>
          <w:proofErr w:type="spellStart"/>
          <w:r w:rsidRPr="005449C7">
            <w:rPr>
              <w:rFonts w:ascii="Courier New" w:hAnsi="Courier New" w:cs="Courier New"/>
              <w:sz w:val="36"/>
              <w:szCs w:val="36"/>
            </w:rPr>
            <w:t>Boțoc</w:t>
          </w:r>
          <w:proofErr w:type="spellEnd"/>
          <w:r w:rsidRPr="005449C7">
            <w:rPr>
              <w:rFonts w:ascii="Courier New" w:hAnsi="Courier New" w:cs="Courier New"/>
              <w:sz w:val="36"/>
              <w:szCs w:val="36"/>
            </w:rPr>
            <w:t xml:space="preserve"> Indi </w:t>
          </w:r>
          <w:proofErr w:type="spellStart"/>
          <w:r w:rsidRPr="005449C7">
            <w:rPr>
              <w:rFonts w:ascii="Courier New" w:hAnsi="Courier New" w:cs="Courier New"/>
              <w:sz w:val="36"/>
              <w:szCs w:val="36"/>
            </w:rPr>
            <w:t>clasa</w:t>
          </w:r>
          <w:proofErr w:type="spellEnd"/>
          <w:r w:rsidRPr="005449C7">
            <w:rPr>
              <w:rFonts w:ascii="Courier New" w:hAnsi="Courier New" w:cs="Courier New"/>
              <w:sz w:val="36"/>
              <w:szCs w:val="36"/>
            </w:rPr>
            <w:t xml:space="preserve"> a X-a D</w:t>
          </w:r>
        </w:p>
      </w:tc>
    </w:tr>
  </w:tbl>
  <w:p w:rsidR="005C3F41" w:rsidRPr="005449C7" w:rsidRDefault="005C3F41">
    <w:pPr>
      <w:pStyle w:val="Footer"/>
      <w:rPr>
        <w:rFonts w:ascii="Courier New" w:hAnsi="Courier New" w:cs="Courier Ne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8D5" w:rsidRDefault="008108D5" w:rsidP="00CD4CEC">
      <w:pPr>
        <w:spacing w:after="0" w:line="240" w:lineRule="auto"/>
      </w:pPr>
      <w:r>
        <w:separator/>
      </w:r>
    </w:p>
  </w:footnote>
  <w:footnote w:type="continuationSeparator" w:id="0">
    <w:p w:rsidR="008108D5" w:rsidRDefault="008108D5" w:rsidP="00CD4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35"/>
      <w:gridCol w:w="1195"/>
    </w:tblGrid>
    <w:tr w:rsidR="005C3F41" w:rsidRPr="005449C7" w:rsidTr="00E87774">
      <w:trPr>
        <w:trHeight w:val="288"/>
      </w:trPr>
      <w:sdt>
        <w:sdtPr>
          <w:rPr>
            <w:rFonts w:ascii="Courier New" w:eastAsiaTheme="majorEastAsia" w:hAnsi="Courier New" w:cs="Courier New"/>
            <w:sz w:val="28"/>
            <w:szCs w:val="36"/>
          </w:rPr>
          <w:alias w:val="Title"/>
          <w:id w:val="77761602"/>
          <w:placeholder>
            <w:docPart w:val="8772929993D04D4E8BF3653EE234E11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9835" w:type="dxa"/>
            </w:tcPr>
            <w:p w:rsidR="005C3F41" w:rsidRPr="00E87774" w:rsidRDefault="005C3F41" w:rsidP="00E87774">
              <w:pPr>
                <w:pStyle w:val="Header"/>
                <w:jc w:val="right"/>
                <w:rPr>
                  <w:rFonts w:ascii="Courier New" w:eastAsiaTheme="majorEastAsia" w:hAnsi="Courier New" w:cs="Courier New"/>
                  <w:sz w:val="28"/>
                  <w:szCs w:val="36"/>
                </w:rPr>
              </w:pPr>
              <w:proofErr w:type="spellStart"/>
              <w:r w:rsidRPr="00E87774">
                <w:rPr>
                  <w:rFonts w:ascii="Courier New" w:eastAsiaTheme="majorEastAsia" w:hAnsi="Courier New" w:cs="Courier New"/>
                  <w:sz w:val="28"/>
                  <w:szCs w:val="36"/>
                </w:rPr>
                <w:t>Portofoliu</w:t>
              </w:r>
              <w:proofErr w:type="spellEnd"/>
              <w:r w:rsidRPr="00E87774">
                <w:rPr>
                  <w:rFonts w:ascii="Courier New" w:eastAsiaTheme="majorEastAsia" w:hAnsi="Courier New" w:cs="Courier New"/>
                  <w:sz w:val="28"/>
                  <w:szCs w:val="36"/>
                </w:rPr>
                <w:t xml:space="preserve"> </w:t>
              </w:r>
              <w:proofErr w:type="spellStart"/>
              <w:r w:rsidRPr="00E87774">
                <w:rPr>
                  <w:rFonts w:ascii="Courier New" w:eastAsiaTheme="majorEastAsia" w:hAnsi="Courier New" w:cs="Courier New"/>
                  <w:sz w:val="28"/>
                  <w:szCs w:val="36"/>
                </w:rPr>
                <w:t>informatic</w:t>
              </w:r>
              <w:proofErr w:type="spellEnd"/>
              <w:r w:rsidRPr="00E87774">
                <w:rPr>
                  <w:rFonts w:ascii="Courier New" w:eastAsiaTheme="majorEastAsia" w:hAnsi="Courier New" w:cs="Courier New"/>
                  <w:sz w:val="28"/>
                  <w:szCs w:val="36"/>
                  <w:lang w:val="ro-RO"/>
                </w:rPr>
                <w:t>ă: D</w:t>
              </w:r>
              <w:r w:rsidR="00E87774" w:rsidRPr="00E87774">
                <w:rPr>
                  <w:rFonts w:ascii="Courier New" w:eastAsiaTheme="majorEastAsia" w:hAnsi="Courier New" w:cs="Courier New"/>
                  <w:sz w:val="28"/>
                  <w:szCs w:val="36"/>
                  <w:lang w:val="ro-RO"/>
                </w:rPr>
                <w:t>ivide et Impera și Recursivitate</w:t>
              </w:r>
              <w:r w:rsidR="00E87774">
                <w:rPr>
                  <w:rFonts w:ascii="Courier New" w:eastAsiaTheme="majorEastAsia" w:hAnsi="Courier New" w:cs="Courier New"/>
                  <w:sz w:val="28"/>
                  <w:szCs w:val="36"/>
                  <w:lang w:val="ro-RO"/>
                </w:rPr>
                <w:t xml:space="preserve"> </w:t>
              </w:r>
              <w:r w:rsidR="00E87774" w:rsidRPr="00E87774">
                <w:rPr>
                  <w:rFonts w:ascii="Courier New" w:eastAsiaTheme="majorEastAsia" w:hAnsi="Courier New" w:cs="Courier New"/>
                  <w:sz w:val="28"/>
                  <w:szCs w:val="36"/>
                  <w:lang w:val="ro-RO"/>
                </w:rPr>
                <w:t>tema 16-20 martie</w:t>
              </w:r>
              <w:r w:rsidR="008E1941">
                <w:rPr>
                  <w:rFonts w:ascii="Courier New" w:eastAsiaTheme="majorEastAsia" w:hAnsi="Courier New" w:cs="Courier New"/>
                  <w:sz w:val="28"/>
                  <w:szCs w:val="36"/>
                  <w:lang w:val="ro-RO"/>
                </w:rPr>
                <w:t xml:space="preserve"> - OLOGRAF</w:t>
              </w:r>
            </w:p>
          </w:tc>
        </w:sdtContent>
      </w:sdt>
      <w:sdt>
        <w:sdtPr>
          <w:rPr>
            <w:rFonts w:ascii="Courier New" w:eastAsiaTheme="majorEastAsia" w:hAnsi="Courier New" w:cs="Courier New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0061C343DD444AD2BD5494367093FD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95" w:type="dxa"/>
              <w:vAlign w:val="center"/>
            </w:tcPr>
            <w:p w:rsidR="005C3F41" w:rsidRPr="005449C7" w:rsidRDefault="005C3F41" w:rsidP="00E87774">
              <w:pPr>
                <w:pStyle w:val="Header"/>
                <w:jc w:val="center"/>
                <w:rPr>
                  <w:rFonts w:ascii="Courier New" w:eastAsiaTheme="majorEastAsia" w:hAnsi="Courier New" w:cs="Courier New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 w:rsidRPr="005449C7">
                <w:rPr>
                  <w:rFonts w:ascii="Courier New" w:eastAsiaTheme="majorEastAsia" w:hAnsi="Courier New" w:cs="Courier New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5C3F41" w:rsidRPr="005449C7" w:rsidRDefault="005C3F41">
    <w:pPr>
      <w:pStyle w:val="Header"/>
      <w:rPr>
        <w:rFonts w:ascii="Courier New" w:hAnsi="Courier New" w:cs="Courier New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8"/>
      <w:gridCol w:w="4410"/>
      <w:gridCol w:w="4680"/>
    </w:tblGrid>
    <w:tr w:rsidR="005C3F41" w:rsidRPr="00D35130" w:rsidTr="00D35130">
      <w:tc>
        <w:tcPr>
          <w:tcW w:w="1368" w:type="dxa"/>
        </w:tcPr>
        <w:p w:rsidR="005C3F41" w:rsidRPr="00D35130" w:rsidRDefault="005C3F41" w:rsidP="00D35130">
          <w:pPr>
            <w:pStyle w:val="Header"/>
            <w:rPr>
              <w:rFonts w:ascii="Courier New" w:hAnsi="Courier New" w:cs="Courier New"/>
              <w:lang w:val="ro-RO"/>
            </w:rPr>
          </w:pPr>
          <w:r w:rsidRPr="00D35130">
            <w:rPr>
              <w:rFonts w:ascii="Courier New" w:hAnsi="Courier New" w:cs="Courier New"/>
              <w:noProof/>
            </w:rPr>
            <w:drawing>
              <wp:inline distT="0" distB="0" distL="0" distR="0" wp14:anchorId="349FFEAB" wp14:editId="78F9B64B">
                <wp:extent cx="731520" cy="733813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20012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3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0" w:type="dxa"/>
          <w:vAlign w:val="center"/>
        </w:tcPr>
        <w:p w:rsidR="005C3F41" w:rsidRPr="00D35130" w:rsidRDefault="005C3F41" w:rsidP="00D35130">
          <w:pPr>
            <w:pStyle w:val="Header"/>
            <w:rPr>
              <w:rFonts w:ascii="Courier New" w:hAnsi="Courier New" w:cs="Courier New"/>
              <w:lang w:val="ro-RO"/>
            </w:rPr>
          </w:pPr>
          <w:r w:rsidRPr="00D35130">
            <w:rPr>
              <w:rFonts w:ascii="Courier New" w:hAnsi="Courier New" w:cs="Courier New"/>
              <w:lang w:val="ro-RO"/>
            </w:rPr>
            <w:t xml:space="preserve">Liceul Teoretic </w:t>
          </w:r>
          <w:r w:rsidRPr="00D35130">
            <w:rPr>
              <w:rFonts w:ascii="Courier New" w:hAnsi="Courier New" w:cs="Courier New"/>
            </w:rPr>
            <w:t>“</w:t>
          </w:r>
          <w:proofErr w:type="spellStart"/>
          <w:r w:rsidRPr="00D35130">
            <w:rPr>
              <w:rFonts w:ascii="Courier New" w:hAnsi="Courier New" w:cs="Courier New"/>
            </w:rPr>
            <w:t>Grigore</w:t>
          </w:r>
          <w:proofErr w:type="spellEnd"/>
          <w:r w:rsidRPr="00D35130">
            <w:rPr>
              <w:rFonts w:ascii="Courier New" w:hAnsi="Courier New" w:cs="Courier New"/>
            </w:rPr>
            <w:t xml:space="preserve"> </w:t>
          </w:r>
          <w:proofErr w:type="spellStart"/>
          <w:r w:rsidRPr="00D35130">
            <w:rPr>
              <w:rFonts w:ascii="Courier New" w:hAnsi="Courier New" w:cs="Courier New"/>
            </w:rPr>
            <w:t>Miosil</w:t>
          </w:r>
          <w:proofErr w:type="spellEnd"/>
          <w:r w:rsidRPr="00D35130">
            <w:rPr>
              <w:rFonts w:ascii="Courier New" w:hAnsi="Courier New" w:cs="Courier New"/>
            </w:rPr>
            <w:t xml:space="preserve">” </w:t>
          </w:r>
          <w:proofErr w:type="spellStart"/>
          <w:r w:rsidRPr="00D35130">
            <w:rPr>
              <w:rFonts w:ascii="Courier New" w:hAnsi="Courier New" w:cs="Courier New"/>
            </w:rPr>
            <w:t>Timi</w:t>
          </w:r>
          <w:proofErr w:type="spellEnd"/>
          <w:r w:rsidRPr="00D35130">
            <w:rPr>
              <w:rFonts w:ascii="Courier New" w:hAnsi="Courier New" w:cs="Courier New"/>
              <w:lang w:val="ro-RO"/>
            </w:rPr>
            <w:t>șoara</w:t>
          </w:r>
        </w:p>
      </w:tc>
      <w:tc>
        <w:tcPr>
          <w:tcW w:w="4680" w:type="dxa"/>
          <w:vAlign w:val="center"/>
        </w:tcPr>
        <w:p w:rsidR="005C3F41" w:rsidRPr="00D35130" w:rsidRDefault="005C3F41" w:rsidP="00D35130">
          <w:pPr>
            <w:pStyle w:val="Header"/>
            <w:jc w:val="right"/>
            <w:rPr>
              <w:rFonts w:ascii="Courier New" w:hAnsi="Courier New" w:cs="Courier New"/>
              <w:lang w:val="ro-RO"/>
            </w:rPr>
          </w:pPr>
          <w:r w:rsidRPr="00D35130">
            <w:rPr>
              <w:rFonts w:ascii="Courier New" w:hAnsi="Courier New" w:cs="Courier New"/>
              <w:lang w:val="ro-RO"/>
            </w:rPr>
            <w:t>Boțoc Indi</w:t>
          </w:r>
        </w:p>
        <w:p w:rsidR="005C3F41" w:rsidRPr="00D35130" w:rsidRDefault="005C3F41" w:rsidP="00D35130">
          <w:pPr>
            <w:pStyle w:val="Header"/>
            <w:jc w:val="right"/>
            <w:rPr>
              <w:rFonts w:ascii="Courier New" w:hAnsi="Courier New" w:cs="Courier New"/>
              <w:lang w:val="ro-RO"/>
            </w:rPr>
          </w:pPr>
          <w:r w:rsidRPr="00D35130">
            <w:rPr>
              <w:rFonts w:ascii="Courier New" w:hAnsi="Courier New" w:cs="Courier New"/>
              <w:lang w:val="ro-RO"/>
            </w:rPr>
            <w:t>clasa a X-a D</w:t>
          </w:r>
        </w:p>
      </w:tc>
    </w:tr>
  </w:tbl>
  <w:p w:rsidR="005C3F41" w:rsidRPr="00D35130" w:rsidRDefault="005C3F41">
    <w:pPr>
      <w:pStyle w:val="Header"/>
      <w:rPr>
        <w:lang w:val="ro-R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7F9"/>
    <w:multiLevelType w:val="hybridMultilevel"/>
    <w:tmpl w:val="ABB0EC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DF1A8E"/>
    <w:multiLevelType w:val="hybridMultilevel"/>
    <w:tmpl w:val="F182CC6A"/>
    <w:lvl w:ilvl="0" w:tplc="A8623B22">
      <w:numFmt w:val="bullet"/>
      <w:lvlText w:val=""/>
      <w:lvlJc w:val="left"/>
      <w:pPr>
        <w:ind w:left="360" w:hanging="360"/>
      </w:pPr>
      <w:rPr>
        <w:rFonts w:ascii="Wingdings" w:eastAsiaTheme="minorHAnsi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E62CBE"/>
    <w:multiLevelType w:val="hybridMultilevel"/>
    <w:tmpl w:val="09C62D2E"/>
    <w:lvl w:ilvl="0" w:tplc="D73217B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CEC"/>
    <w:rsid w:val="00035A62"/>
    <w:rsid w:val="0006639F"/>
    <w:rsid w:val="0023371B"/>
    <w:rsid w:val="00270D30"/>
    <w:rsid w:val="005449C7"/>
    <w:rsid w:val="005C3F41"/>
    <w:rsid w:val="006915F9"/>
    <w:rsid w:val="00697F40"/>
    <w:rsid w:val="006D3313"/>
    <w:rsid w:val="006E392B"/>
    <w:rsid w:val="006F4FBB"/>
    <w:rsid w:val="008108D5"/>
    <w:rsid w:val="008E1941"/>
    <w:rsid w:val="008F48AA"/>
    <w:rsid w:val="00AF4640"/>
    <w:rsid w:val="00B36D9F"/>
    <w:rsid w:val="00BF5668"/>
    <w:rsid w:val="00C6714F"/>
    <w:rsid w:val="00CD4CEC"/>
    <w:rsid w:val="00D329B3"/>
    <w:rsid w:val="00D35130"/>
    <w:rsid w:val="00DB67C5"/>
    <w:rsid w:val="00E77686"/>
    <w:rsid w:val="00E87774"/>
    <w:rsid w:val="00F3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4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CEC"/>
  </w:style>
  <w:style w:type="paragraph" w:styleId="Footer">
    <w:name w:val="footer"/>
    <w:basedOn w:val="Normal"/>
    <w:link w:val="FooterChar"/>
    <w:uiPriority w:val="99"/>
    <w:unhideWhenUsed/>
    <w:rsid w:val="00CD4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CEC"/>
  </w:style>
  <w:style w:type="paragraph" w:styleId="BalloonText">
    <w:name w:val="Balloon Text"/>
    <w:basedOn w:val="Normal"/>
    <w:link w:val="BalloonTextChar"/>
    <w:uiPriority w:val="99"/>
    <w:semiHidden/>
    <w:unhideWhenUsed/>
    <w:rsid w:val="00CD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C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5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49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449C7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0D3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0D3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0D3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4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CEC"/>
  </w:style>
  <w:style w:type="paragraph" w:styleId="Footer">
    <w:name w:val="footer"/>
    <w:basedOn w:val="Normal"/>
    <w:link w:val="FooterChar"/>
    <w:uiPriority w:val="99"/>
    <w:unhideWhenUsed/>
    <w:rsid w:val="00CD4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CEC"/>
  </w:style>
  <w:style w:type="paragraph" w:styleId="BalloonText">
    <w:name w:val="Balloon Text"/>
    <w:basedOn w:val="Normal"/>
    <w:link w:val="BalloonTextChar"/>
    <w:uiPriority w:val="99"/>
    <w:semiHidden/>
    <w:unhideWhenUsed/>
    <w:rsid w:val="00CD4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C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5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49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449C7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0D3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0D3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0D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72929993D04D4E8BF3653EE234E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E908F-F60B-4824-950B-EA71F8DF1C6D}"/>
      </w:docPartPr>
      <w:docPartBody>
        <w:p w:rsidR="0057727B" w:rsidRDefault="00FD43C5" w:rsidP="00FD43C5">
          <w:pPr>
            <w:pStyle w:val="8772929993D04D4E8BF3653EE234E11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0061C343DD444AD2BD5494367093F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CEC53-4C63-4531-951F-5941E759B1D2}"/>
      </w:docPartPr>
      <w:docPartBody>
        <w:p w:rsidR="0057727B" w:rsidRDefault="00FD43C5" w:rsidP="00FD43C5">
          <w:pPr>
            <w:pStyle w:val="0061C343DD444AD2BD5494367093FD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C5"/>
    <w:rsid w:val="0055016F"/>
    <w:rsid w:val="0057727B"/>
    <w:rsid w:val="00975909"/>
    <w:rsid w:val="00B503AE"/>
    <w:rsid w:val="00BA05D2"/>
    <w:rsid w:val="00FD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73EE389F37424BB1CA843EE1DA2D46">
    <w:name w:val="1273EE389F37424BB1CA843EE1DA2D46"/>
    <w:rsid w:val="00FD43C5"/>
  </w:style>
  <w:style w:type="paragraph" w:customStyle="1" w:styleId="8772929993D04D4E8BF3653EE234E116">
    <w:name w:val="8772929993D04D4E8BF3653EE234E116"/>
    <w:rsid w:val="00FD43C5"/>
  </w:style>
  <w:style w:type="paragraph" w:customStyle="1" w:styleId="0061C343DD444AD2BD5494367093FD6B">
    <w:name w:val="0061C343DD444AD2BD5494367093FD6B"/>
    <w:rsid w:val="00FD43C5"/>
  </w:style>
  <w:style w:type="character" w:styleId="PlaceholderText">
    <w:name w:val="Placeholder Text"/>
    <w:basedOn w:val="DefaultParagraphFont"/>
    <w:uiPriority w:val="99"/>
    <w:semiHidden/>
    <w:rsid w:val="0057727B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73EE389F37424BB1CA843EE1DA2D46">
    <w:name w:val="1273EE389F37424BB1CA843EE1DA2D46"/>
    <w:rsid w:val="00FD43C5"/>
  </w:style>
  <w:style w:type="paragraph" w:customStyle="1" w:styleId="8772929993D04D4E8BF3653EE234E116">
    <w:name w:val="8772929993D04D4E8BF3653EE234E116"/>
    <w:rsid w:val="00FD43C5"/>
  </w:style>
  <w:style w:type="paragraph" w:customStyle="1" w:styleId="0061C343DD444AD2BD5494367093FD6B">
    <w:name w:val="0061C343DD444AD2BD5494367093FD6B"/>
    <w:rsid w:val="00FD43C5"/>
  </w:style>
  <w:style w:type="character" w:styleId="PlaceholderText">
    <w:name w:val="Placeholder Text"/>
    <w:basedOn w:val="DefaultParagraphFont"/>
    <w:uiPriority w:val="99"/>
    <w:semiHidden/>
    <w:rsid w:val="0057727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13EFA0-BC1F-4F3A-B281-1E3C5B121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Portofoliu informatică: Divide et Impera și Recursivitate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Portofoliu informatică: Divide et Impera și Recursivitate tema 16-20 martie - OLOGRAF</dc:title>
  <dc:creator>User</dc:creator>
  <cp:lastModifiedBy>User</cp:lastModifiedBy>
  <cp:revision>6</cp:revision>
  <dcterms:created xsi:type="dcterms:W3CDTF">2020-03-16T15:39:00Z</dcterms:created>
  <dcterms:modified xsi:type="dcterms:W3CDTF">2020-05-08T10:07:00Z</dcterms:modified>
</cp:coreProperties>
</file>